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34" w:rsidRPr="009D44BA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4BA">
        <w:rPr>
          <w:rFonts w:ascii="Arial" w:hAnsi="Arial" w:cs="Arial"/>
          <w:b/>
          <w:sz w:val="24"/>
          <w:szCs w:val="24"/>
        </w:rPr>
        <w:t>АДМИНИСТРАЦИЯ</w:t>
      </w:r>
      <w:r w:rsidRPr="009D44BA">
        <w:rPr>
          <w:rFonts w:ascii="Arial" w:hAnsi="Arial" w:cs="Arial"/>
          <w:b/>
          <w:sz w:val="24"/>
          <w:szCs w:val="24"/>
        </w:rPr>
        <w:br/>
      </w:r>
      <w:r w:rsidR="00AD2B61" w:rsidRPr="009D44BA">
        <w:rPr>
          <w:rFonts w:ascii="Arial" w:hAnsi="Arial" w:cs="Arial"/>
          <w:b/>
          <w:sz w:val="24"/>
          <w:szCs w:val="24"/>
        </w:rPr>
        <w:t>КОПЁНКИНСКОЕ</w:t>
      </w:r>
      <w:r w:rsidRPr="009D44BA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9D44BA">
        <w:rPr>
          <w:rFonts w:ascii="Arial" w:hAnsi="Arial" w:cs="Arial"/>
          <w:b/>
          <w:sz w:val="24"/>
          <w:szCs w:val="24"/>
        </w:rPr>
        <w:br/>
        <w:t xml:space="preserve">РОССОШАНСКОГО МУНИЦИПАЛЬНОГО РАЙОНА </w:t>
      </w:r>
    </w:p>
    <w:p w:rsidR="00EC7234" w:rsidRPr="009D44BA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4BA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EC7234" w:rsidRPr="009D44BA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4BA">
        <w:rPr>
          <w:rFonts w:ascii="Arial" w:hAnsi="Arial" w:cs="Arial"/>
          <w:b/>
          <w:sz w:val="24"/>
          <w:szCs w:val="24"/>
        </w:rPr>
        <w:t>ПОСТАНОВЛЕНИЕ</w:t>
      </w:r>
    </w:p>
    <w:p w:rsidR="00EC7234" w:rsidRPr="009D44BA" w:rsidRDefault="00EC7234" w:rsidP="00EC7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234" w:rsidRPr="002A563C" w:rsidRDefault="002A563C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A563C">
        <w:rPr>
          <w:rFonts w:ascii="Arial" w:hAnsi="Arial" w:cs="Arial"/>
          <w:sz w:val="24"/>
          <w:szCs w:val="24"/>
          <w:u w:val="single"/>
        </w:rPr>
        <w:t>от 01.02.</w:t>
      </w:r>
      <w:r w:rsidR="00AD2B61" w:rsidRPr="002A563C">
        <w:rPr>
          <w:rFonts w:ascii="Arial" w:hAnsi="Arial" w:cs="Arial"/>
          <w:sz w:val="24"/>
          <w:szCs w:val="24"/>
          <w:u w:val="single"/>
        </w:rPr>
        <w:t>2023г.</w:t>
      </w:r>
      <w:r w:rsidRPr="002A563C">
        <w:rPr>
          <w:rFonts w:ascii="Arial" w:hAnsi="Arial" w:cs="Arial"/>
          <w:sz w:val="24"/>
          <w:szCs w:val="24"/>
          <w:u w:val="single"/>
        </w:rPr>
        <w:t xml:space="preserve"> № 8</w:t>
      </w:r>
    </w:p>
    <w:p w:rsidR="00EC7234" w:rsidRPr="009D44BA" w:rsidRDefault="00AD2B61" w:rsidP="00EC72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44BA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9D44BA">
        <w:rPr>
          <w:rFonts w:ascii="Arial" w:hAnsi="Arial" w:cs="Arial"/>
          <w:sz w:val="24"/>
          <w:szCs w:val="24"/>
        </w:rPr>
        <w:t>Копёнкина</w:t>
      </w:r>
      <w:proofErr w:type="spellEnd"/>
    </w:p>
    <w:p w:rsidR="00EC7234" w:rsidRPr="009D44BA" w:rsidRDefault="00EC7234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4BA">
        <w:rPr>
          <w:rFonts w:ascii="Arial" w:hAnsi="Arial" w:cs="Arial"/>
          <w:b/>
          <w:sz w:val="24"/>
          <w:szCs w:val="24"/>
        </w:rPr>
        <w:t xml:space="preserve">О внесении изменений в Соглашение </w:t>
      </w:r>
      <w:r w:rsidR="00AD2B61" w:rsidRPr="009D44BA">
        <w:rPr>
          <w:rFonts w:ascii="Arial" w:hAnsi="Arial" w:cs="Arial"/>
          <w:b/>
          <w:sz w:val="24"/>
          <w:szCs w:val="24"/>
        </w:rPr>
        <w:t>от  13.08.2021г. № 1</w:t>
      </w:r>
      <w:r w:rsidRPr="009D44BA">
        <w:rPr>
          <w:rFonts w:ascii="Arial" w:hAnsi="Arial" w:cs="Arial"/>
          <w:b/>
          <w:sz w:val="24"/>
          <w:szCs w:val="24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AD2B61" w:rsidRPr="009D44BA">
        <w:rPr>
          <w:rFonts w:ascii="Arial" w:hAnsi="Arial" w:cs="Arial"/>
          <w:b/>
          <w:sz w:val="24"/>
          <w:szCs w:val="24"/>
        </w:rPr>
        <w:t>Копёнкинское</w:t>
      </w:r>
      <w:proofErr w:type="spellEnd"/>
      <w:r w:rsidRPr="009D44B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D44BA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Pr="009D44BA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EC7234" w:rsidRPr="009D44BA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4B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proofErr w:type="spellStart"/>
      <w:r w:rsidR="00AD2B61" w:rsidRPr="009D44BA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9D44BA">
        <w:rPr>
          <w:rFonts w:ascii="Arial" w:hAnsi="Arial" w:cs="Arial"/>
          <w:sz w:val="24"/>
          <w:szCs w:val="24"/>
        </w:rPr>
        <w:t xml:space="preserve"> сельского поселения, решением Совета народных депутатов </w:t>
      </w:r>
      <w:proofErr w:type="spellStart"/>
      <w:r w:rsidR="00AD2B61" w:rsidRPr="009D44BA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9D44B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D44B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D44BA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AD2B61" w:rsidRPr="009D44BA">
        <w:rPr>
          <w:rFonts w:ascii="Arial" w:hAnsi="Arial" w:cs="Arial"/>
          <w:sz w:val="24"/>
          <w:szCs w:val="24"/>
        </w:rPr>
        <w:t xml:space="preserve">01.07.2015 года  № 228 </w:t>
      </w:r>
      <w:r w:rsidRPr="009D44BA">
        <w:rPr>
          <w:rFonts w:ascii="Arial" w:hAnsi="Arial" w:cs="Arial"/>
          <w:sz w:val="24"/>
          <w:szCs w:val="24"/>
        </w:rPr>
        <w:t xml:space="preserve">  «Об утверждении Порядка заключения соглашений органами местного самоуправления </w:t>
      </w:r>
      <w:proofErr w:type="spellStart"/>
      <w:r w:rsidR="00AD2B61" w:rsidRPr="009D44BA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9D44B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D44B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D44BA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9D44BA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9D44BA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AD2B61" w:rsidRPr="009D44BA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9D44B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C7234" w:rsidRPr="009D44BA" w:rsidRDefault="00EC7234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44BA">
        <w:rPr>
          <w:rFonts w:ascii="Arial" w:hAnsi="Arial" w:cs="Arial"/>
          <w:sz w:val="24"/>
          <w:szCs w:val="24"/>
        </w:rPr>
        <w:t>ПОСТАНОВЛЯЕТ:</w:t>
      </w:r>
    </w:p>
    <w:p w:rsidR="00EC7234" w:rsidRPr="009D44BA" w:rsidRDefault="00EC7234" w:rsidP="00EC7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4BA">
        <w:rPr>
          <w:rFonts w:ascii="Arial" w:hAnsi="Arial" w:cs="Arial"/>
          <w:sz w:val="24"/>
          <w:szCs w:val="24"/>
        </w:rPr>
        <w:t xml:space="preserve">1. Внести в Соглашение от </w:t>
      </w:r>
      <w:r w:rsidR="00AD2B61" w:rsidRPr="009D44BA">
        <w:rPr>
          <w:rFonts w:ascii="Arial" w:hAnsi="Arial" w:cs="Arial"/>
          <w:sz w:val="24"/>
          <w:szCs w:val="24"/>
        </w:rPr>
        <w:t>13.08.2021г.</w:t>
      </w:r>
      <w:r w:rsidRPr="009D44BA">
        <w:rPr>
          <w:rFonts w:ascii="Arial" w:hAnsi="Arial" w:cs="Arial"/>
          <w:sz w:val="24"/>
          <w:szCs w:val="24"/>
        </w:rPr>
        <w:t xml:space="preserve"> №</w:t>
      </w:r>
      <w:r w:rsidR="00AD2B61" w:rsidRPr="009D44BA">
        <w:rPr>
          <w:rFonts w:ascii="Arial" w:hAnsi="Arial" w:cs="Arial"/>
          <w:sz w:val="24"/>
          <w:szCs w:val="24"/>
        </w:rPr>
        <w:t xml:space="preserve"> 1 </w:t>
      </w:r>
      <w:r w:rsidRPr="009D44BA">
        <w:rPr>
          <w:rFonts w:ascii="Arial" w:hAnsi="Arial" w:cs="Arial"/>
          <w:sz w:val="24"/>
          <w:szCs w:val="24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AD2B61" w:rsidRPr="009D44BA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9D44B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D44B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D44BA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EC7234" w:rsidRPr="009D44BA" w:rsidRDefault="00EC7234" w:rsidP="00EC723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44BA">
        <w:rPr>
          <w:rFonts w:ascii="Arial" w:hAnsi="Arial" w:cs="Arial"/>
          <w:sz w:val="24"/>
          <w:szCs w:val="24"/>
        </w:rPr>
        <w:t xml:space="preserve">1.1. </w:t>
      </w:r>
      <w:r w:rsidRPr="009D44BA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EC7234" w:rsidRPr="009D44BA" w:rsidRDefault="00EC7234" w:rsidP="00EC72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4BA">
        <w:rPr>
          <w:rFonts w:ascii="Arial" w:hAnsi="Arial" w:cs="Arial"/>
          <w:bCs/>
          <w:sz w:val="24"/>
          <w:szCs w:val="24"/>
        </w:rPr>
        <w:t>«</w:t>
      </w:r>
      <w:r w:rsidRPr="009D44BA">
        <w:rPr>
          <w:rFonts w:ascii="Arial" w:hAnsi="Arial" w:cs="Arial"/>
          <w:sz w:val="24"/>
          <w:szCs w:val="24"/>
        </w:rPr>
        <w:t>1.2. Реализация «Администрацией района», переданных по настоящему соглашению полномочий в 202</w:t>
      </w:r>
      <w:r w:rsidR="00A31068" w:rsidRPr="009D44BA">
        <w:rPr>
          <w:rFonts w:ascii="Arial" w:hAnsi="Arial" w:cs="Arial"/>
          <w:sz w:val="24"/>
          <w:szCs w:val="24"/>
        </w:rPr>
        <w:t>3</w:t>
      </w:r>
      <w:r w:rsidRPr="009D44BA">
        <w:rPr>
          <w:rFonts w:ascii="Arial" w:hAnsi="Arial" w:cs="Arial"/>
          <w:sz w:val="24"/>
          <w:szCs w:val="24"/>
        </w:rPr>
        <w:t xml:space="preserve"> году осуществляется за счет представленных бюджетом </w:t>
      </w:r>
      <w:proofErr w:type="spellStart"/>
      <w:r w:rsidR="00AD2B61" w:rsidRPr="009D44BA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9D44B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D44B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D44BA">
        <w:rPr>
          <w:rFonts w:ascii="Arial" w:hAnsi="Arial" w:cs="Arial"/>
          <w:sz w:val="24"/>
          <w:szCs w:val="24"/>
        </w:rPr>
        <w:t xml:space="preserve">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A31068" w:rsidRPr="009D44BA">
        <w:rPr>
          <w:rFonts w:ascii="Arial" w:hAnsi="Arial" w:cs="Arial"/>
          <w:sz w:val="24"/>
          <w:szCs w:val="24"/>
        </w:rPr>
        <w:t>6</w:t>
      </w:r>
      <w:r w:rsidR="00101B74" w:rsidRPr="009D44BA">
        <w:rPr>
          <w:rFonts w:ascii="Arial" w:hAnsi="Arial" w:cs="Arial"/>
          <w:sz w:val="24"/>
          <w:szCs w:val="24"/>
        </w:rPr>
        <w:t> </w:t>
      </w:r>
      <w:r w:rsidR="00A31068" w:rsidRPr="009D44BA">
        <w:rPr>
          <w:rFonts w:ascii="Arial" w:hAnsi="Arial" w:cs="Arial"/>
          <w:sz w:val="24"/>
          <w:szCs w:val="24"/>
        </w:rPr>
        <w:t>122</w:t>
      </w:r>
      <w:r w:rsidRPr="009D44BA">
        <w:rPr>
          <w:rFonts w:ascii="Arial" w:hAnsi="Arial" w:cs="Arial"/>
          <w:sz w:val="24"/>
          <w:szCs w:val="24"/>
        </w:rPr>
        <w:t xml:space="preserve"> (</w:t>
      </w:r>
      <w:r w:rsidR="00A31068" w:rsidRPr="009D44BA">
        <w:rPr>
          <w:rFonts w:ascii="Arial" w:hAnsi="Arial" w:cs="Arial"/>
          <w:sz w:val="24"/>
          <w:szCs w:val="24"/>
        </w:rPr>
        <w:t>шесть тысяч сто двадцать два</w:t>
      </w:r>
      <w:r w:rsidRPr="009D44BA">
        <w:rPr>
          <w:rFonts w:ascii="Arial" w:hAnsi="Arial" w:cs="Arial"/>
          <w:sz w:val="24"/>
          <w:szCs w:val="24"/>
        </w:rPr>
        <w:t>) рубл</w:t>
      </w:r>
      <w:r w:rsidR="00A31068" w:rsidRPr="009D44BA">
        <w:rPr>
          <w:rFonts w:ascii="Arial" w:hAnsi="Arial" w:cs="Arial"/>
          <w:sz w:val="24"/>
          <w:szCs w:val="24"/>
        </w:rPr>
        <w:t>я</w:t>
      </w:r>
      <w:r w:rsidRPr="009D44BA">
        <w:rPr>
          <w:rFonts w:ascii="Arial" w:hAnsi="Arial" w:cs="Arial"/>
          <w:sz w:val="24"/>
          <w:szCs w:val="24"/>
        </w:rPr>
        <w:t xml:space="preserve">  </w:t>
      </w:r>
      <w:r w:rsidR="00AD2B61" w:rsidRPr="009D44BA">
        <w:rPr>
          <w:rFonts w:ascii="Arial" w:hAnsi="Arial" w:cs="Arial"/>
          <w:sz w:val="24"/>
          <w:szCs w:val="24"/>
        </w:rPr>
        <w:t>08</w:t>
      </w:r>
      <w:r w:rsidRPr="009D44BA">
        <w:rPr>
          <w:rFonts w:ascii="Arial" w:hAnsi="Arial" w:cs="Arial"/>
          <w:sz w:val="24"/>
          <w:szCs w:val="24"/>
        </w:rPr>
        <w:t xml:space="preserve"> копеек</w:t>
      </w:r>
      <w:proofErr w:type="gramStart"/>
      <w:r w:rsidRPr="009D44BA">
        <w:rPr>
          <w:rFonts w:ascii="Arial" w:hAnsi="Arial" w:cs="Arial"/>
          <w:sz w:val="24"/>
          <w:szCs w:val="24"/>
        </w:rPr>
        <w:t>.».</w:t>
      </w:r>
      <w:bookmarkStart w:id="0" w:name="_GoBack"/>
      <w:bookmarkEnd w:id="0"/>
      <w:proofErr w:type="gramEnd"/>
    </w:p>
    <w:p w:rsidR="00EC7234" w:rsidRPr="009D44BA" w:rsidRDefault="00EC7234" w:rsidP="00EC723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44BA">
        <w:rPr>
          <w:rFonts w:ascii="Arial" w:hAnsi="Arial" w:cs="Arial"/>
          <w:sz w:val="24"/>
          <w:szCs w:val="24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EC7234" w:rsidRPr="009D44BA" w:rsidRDefault="00EC7234" w:rsidP="00EC723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44BA">
        <w:rPr>
          <w:rFonts w:ascii="Arial" w:hAnsi="Arial" w:cs="Arial"/>
          <w:sz w:val="24"/>
          <w:szCs w:val="24"/>
        </w:rPr>
        <w:lastRenderedPageBreak/>
        <w:t xml:space="preserve">3. </w:t>
      </w:r>
      <w:r w:rsidRPr="009D44BA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AD2B61" w:rsidRPr="009D44BA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9D44B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9D44BA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9D44BA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EC7234" w:rsidRPr="009D44BA" w:rsidRDefault="00EC7234" w:rsidP="00EC72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44BA">
        <w:rPr>
          <w:rFonts w:ascii="Arial" w:hAnsi="Arial" w:cs="Arial"/>
          <w:sz w:val="24"/>
          <w:szCs w:val="24"/>
        </w:rPr>
        <w:t>4</w:t>
      </w:r>
      <w:r w:rsidRPr="009D44BA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9D44B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D44BA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AD2B61" w:rsidRPr="009D44BA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9D44BA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EC7234" w:rsidRPr="009D44BA" w:rsidRDefault="00EC7234" w:rsidP="00EC72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44B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D2B61" w:rsidRPr="009D44BA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9D44BA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 w:rsidR="00AD2B61" w:rsidRPr="009D44BA">
        <w:rPr>
          <w:rFonts w:ascii="Arial" w:hAnsi="Arial" w:cs="Arial"/>
          <w:sz w:val="24"/>
          <w:szCs w:val="24"/>
        </w:rPr>
        <w:t>И.С. Тронов</w:t>
      </w:r>
    </w:p>
    <w:p w:rsidR="00EC7234" w:rsidRPr="009D44BA" w:rsidRDefault="00EC7234" w:rsidP="00EC72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C7234" w:rsidRPr="009D44BA" w:rsidRDefault="00EC7234" w:rsidP="00EC723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234" w:rsidRPr="009D44BA" w:rsidRDefault="00EC7234" w:rsidP="00EC7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3ACD" w:rsidRPr="009D44BA" w:rsidRDefault="004E3ACD">
      <w:pPr>
        <w:rPr>
          <w:rFonts w:ascii="Arial" w:hAnsi="Arial" w:cs="Arial"/>
          <w:sz w:val="24"/>
          <w:szCs w:val="24"/>
        </w:rPr>
      </w:pPr>
    </w:p>
    <w:sectPr w:rsidR="004E3ACD" w:rsidRPr="009D44BA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34"/>
    <w:rsid w:val="00101B74"/>
    <w:rsid w:val="0029201F"/>
    <w:rsid w:val="002A563C"/>
    <w:rsid w:val="004E3ACD"/>
    <w:rsid w:val="00571491"/>
    <w:rsid w:val="00777850"/>
    <w:rsid w:val="00843C02"/>
    <w:rsid w:val="009A239D"/>
    <w:rsid w:val="009D44BA"/>
    <w:rsid w:val="00A31068"/>
    <w:rsid w:val="00AD0D01"/>
    <w:rsid w:val="00AD2B61"/>
    <w:rsid w:val="00BC182E"/>
    <w:rsid w:val="00D020B5"/>
    <w:rsid w:val="00D93585"/>
    <w:rsid w:val="00EC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2023-02-01T06:28:00Z</cp:lastPrinted>
  <dcterms:created xsi:type="dcterms:W3CDTF">2023-02-01T06:30:00Z</dcterms:created>
  <dcterms:modified xsi:type="dcterms:W3CDTF">2023-02-01T06:30:00Z</dcterms:modified>
</cp:coreProperties>
</file>